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</w:t>
      </w:r>
      <w:r w:rsidR="006B284E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  муниципальных служащих А</w:t>
      </w:r>
      <w:r w:rsidR="006C3829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6C3829">
        <w:rPr>
          <w:rFonts w:ascii="Times New Roman" w:hAnsi="Times New Roman" w:cs="Times New Roman"/>
          <w:b/>
          <w:sz w:val="24"/>
          <w:szCs w:val="24"/>
        </w:rPr>
        <w:t>Абакановского</w:t>
      </w:r>
      <w:proofErr w:type="spellEnd"/>
      <w:r w:rsidRPr="0087525E">
        <w:rPr>
          <w:rFonts w:ascii="Times New Roman" w:hAnsi="Times New Roman" w:cs="Times New Roman"/>
          <w:b/>
          <w:sz w:val="24"/>
          <w:szCs w:val="24"/>
        </w:rPr>
        <w:t xml:space="preserve">  сельско</w:t>
      </w:r>
      <w:r w:rsidR="006C3829">
        <w:rPr>
          <w:rFonts w:ascii="Times New Roman" w:hAnsi="Times New Roman" w:cs="Times New Roman"/>
          <w:b/>
          <w:sz w:val="24"/>
          <w:szCs w:val="24"/>
        </w:rPr>
        <w:t>го</w:t>
      </w:r>
      <w:r w:rsidRPr="0087525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C3829">
        <w:rPr>
          <w:rFonts w:ascii="Times New Roman" w:hAnsi="Times New Roman" w:cs="Times New Roman"/>
          <w:b/>
          <w:sz w:val="24"/>
          <w:szCs w:val="24"/>
        </w:rPr>
        <w:t>я</w:t>
      </w:r>
      <w:r w:rsidRPr="00875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893" w:rsidRPr="0087525E" w:rsidRDefault="006B284E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r w:rsidR="00A52893" w:rsidRPr="0087525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52893" w:rsidRDefault="00A52893" w:rsidP="00A5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2125"/>
        <w:gridCol w:w="1560"/>
        <w:gridCol w:w="1842"/>
        <w:gridCol w:w="994"/>
        <w:gridCol w:w="992"/>
        <w:gridCol w:w="1417"/>
        <w:gridCol w:w="2695"/>
        <w:gridCol w:w="3766"/>
      </w:tblGrid>
      <w:tr w:rsidR="00A52893" w:rsidTr="0068317D">
        <w:trPr>
          <w:trHeight w:val="12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(последнее - при наличии)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муниципальную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Замещаемая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 муниципальная должность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2017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сельском поселении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A52893" w:rsidTr="00840703">
        <w:trPr>
          <w:trHeight w:val="1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Зарубина Людмила Анатольевна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Главный специалист по вопросам управления имуществом и земельным ресурсам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½ доля в праве)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(общая долевая собственность ¼ доля в праве) 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квартира</w:t>
            </w:r>
          </w:p>
          <w:p w:rsidR="00A225A3" w:rsidRDefault="005050DC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5050DC" w:rsidRDefault="005050DC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</w:t>
            </w:r>
            <w:r w:rsidR="006B284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36,0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64,0</w:t>
            </w: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64,0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271 101,66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829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Зимина Татьяна Николаевна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C3829">
              <w:rPr>
                <w:rFonts w:ascii="Times New Roman" w:hAnsi="Times New Roman" w:cs="Times New Roman"/>
                <w:sz w:val="20"/>
              </w:rPr>
              <w:t>упруг</w:t>
            </w: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6C3829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Несовершеннолетний ребенок</w:t>
            </w:r>
          </w:p>
          <w:p w:rsidR="00A723D3" w:rsidRDefault="006C3829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284E">
              <w:rPr>
                <w:rFonts w:ascii="Times New Roman" w:hAnsi="Times New Roman" w:cs="Times New Roman"/>
                <w:sz w:val="20"/>
              </w:rPr>
              <w:t>К</w:t>
            </w:r>
            <w:r w:rsidR="00D9756B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 собственность)</w:t>
            </w:r>
            <w:r w:rsidR="00507485">
              <w:rPr>
                <w:rFonts w:ascii="Times New Roman" w:hAnsi="Times New Roman" w:cs="Times New Roman"/>
                <w:sz w:val="20"/>
              </w:rPr>
              <w:t>;</w:t>
            </w: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  <w:r w:rsidR="009A46DD">
              <w:rPr>
                <w:rFonts w:ascii="Times New Roman" w:hAnsi="Times New Roman" w:cs="Times New Roman"/>
                <w:sz w:val="20"/>
              </w:rPr>
              <w:t>;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9A46DD" w:rsidRDefault="009A46DD" w:rsidP="009A46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65A82" w:rsidRDefault="009A46DD" w:rsidP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65A82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 собственность);</w:t>
            </w: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  <w:r w:rsidR="00507485">
              <w:rPr>
                <w:rFonts w:ascii="Times New Roman" w:hAnsi="Times New Roman" w:cs="Times New Roman"/>
                <w:sz w:val="20"/>
              </w:rPr>
              <w:t>;</w:t>
            </w: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0748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B65A82" w:rsidRDefault="00B65A82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0748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0F6DA7" w:rsidRDefault="00A723D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(в пользовании</w:t>
            </w:r>
            <w:proofErr w:type="gramEnd"/>
          </w:p>
          <w:p w:rsidR="000F6DA7" w:rsidRDefault="00A723D3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  <w:r w:rsidR="000F6DA7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0F6DA7" w:rsidRDefault="000F6DA7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A723D3" w:rsidRDefault="00A723D3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63,9</w:t>
            </w: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31,7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9A46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Автомобиль легковой  Форд Фокус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Автофургон 2747-0000010-22</w:t>
            </w: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723D3" w:rsidRDefault="00A723D3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0F6DA7" w:rsidRDefault="000F6DA7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719 975,11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4871" w:rsidRDefault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4871" w:rsidRDefault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4871" w:rsidRDefault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175 146,99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Кирьянова Людмила Вячеславовна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специалист-главный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4" w:rsidRDefault="00A723D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71864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½ доля в праве);</w:t>
            </w:r>
          </w:p>
          <w:p w:rsidR="00A723D3" w:rsidRDefault="00A723D3" w:rsidP="00C718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C718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71864">
              <w:rPr>
                <w:rFonts w:ascii="Times New Roman" w:hAnsi="Times New Roman" w:cs="Times New Roman"/>
                <w:sz w:val="20"/>
              </w:rPr>
              <w:t xml:space="preserve">вартира </w:t>
            </w: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5772" w:rsidRDefault="00A723D3" w:rsidP="000557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55772">
              <w:rPr>
                <w:rFonts w:ascii="Times New Roman" w:hAnsi="Times New Roman" w:cs="Times New Roman"/>
                <w:sz w:val="20"/>
              </w:rPr>
              <w:t xml:space="preserve">вартира </w:t>
            </w:r>
          </w:p>
          <w:p w:rsidR="00C71864" w:rsidRDefault="00055772" w:rsidP="000557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AE17BA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C71864">
              <w:rPr>
                <w:rFonts w:ascii="Times New Roman" w:hAnsi="Times New Roman" w:cs="Times New Roman"/>
                <w:sz w:val="20"/>
              </w:rPr>
              <w:t>00</w:t>
            </w: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  <w:p w:rsidR="00055772" w:rsidRDefault="00055772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5772" w:rsidRDefault="00055772" w:rsidP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5772" w:rsidRDefault="00055772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55772" w:rsidRDefault="00055772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5772" w:rsidRDefault="00055772" w:rsidP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55772" w:rsidRDefault="00055772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2107 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421 325,25</w:t>
            </w: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C718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1864" w:rsidRDefault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272 376,21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Мавричева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Наталья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AC1A6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6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Специалист 1 кат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(индивидуальная собственность);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</w:t>
            </w: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праве);</w:t>
            </w:r>
          </w:p>
          <w:p w:rsidR="00B0551A" w:rsidRDefault="00B0551A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B0551A" w:rsidRDefault="00B0551A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праве);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</w:t>
            </w:r>
            <w:r w:rsidR="00DF0749">
              <w:rPr>
                <w:rFonts w:ascii="Times New Roman" w:hAnsi="Times New Roman" w:cs="Times New Roman"/>
                <w:sz w:val="20"/>
              </w:rPr>
              <w:t>;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AC1A66" w:rsidRDefault="00AC1A66" w:rsidP="00DF07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DF07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(в пользовании)</w:t>
            </w:r>
          </w:p>
          <w:p w:rsidR="00564E95" w:rsidRDefault="00564E95" w:rsidP="00DF07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78,9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E6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тур</w:t>
            </w:r>
            <w:r w:rsidR="001142DB">
              <w:rPr>
                <w:rFonts w:ascii="Times New Roman" w:hAnsi="Times New Roman" w:cs="Times New Roman"/>
                <w:sz w:val="20"/>
              </w:rPr>
              <w:t>;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311113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294 236,06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591 987, 62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DF074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Валентина Викторовна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специалист,</w:t>
            </w:r>
          </w:p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B82329" w:rsidRDefault="00B82329" w:rsidP="00B823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52893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(индивидуальная собственность)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собственность);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="00B82329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DF0749" w:rsidRDefault="00DF0749" w:rsidP="00B823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401 415,01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155 307,57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1142DB">
        <w:trPr>
          <w:trHeight w:val="2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Рогозина Наталья Александровна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AC1A66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</w:t>
            </w:r>
            <w:r w:rsidR="001142DB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1 категории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0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A03C0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A03C0">
              <w:rPr>
                <w:rFonts w:ascii="Times New Roman" w:hAnsi="Times New Roman" w:cs="Times New Roman"/>
                <w:sz w:val="20"/>
              </w:rPr>
              <w:t>вартира (общая долевая</w:t>
            </w:r>
            <w:r>
              <w:rPr>
                <w:rFonts w:ascii="Times New Roman" w:hAnsi="Times New Roman" w:cs="Times New Roman"/>
                <w:sz w:val="20"/>
              </w:rPr>
              <w:t xml:space="preserve"> собственность 1/3 доля в праве</w:t>
            </w:r>
            <w:r w:rsidR="001A03C0">
              <w:rPr>
                <w:rFonts w:ascii="Times New Roman" w:hAnsi="Times New Roman" w:cs="Times New Roman"/>
                <w:sz w:val="20"/>
              </w:rPr>
              <w:t>);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1A03C0" w:rsidRDefault="001A03C0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564E95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="00FF2AFE">
              <w:rPr>
                <w:rFonts w:ascii="Times New Roman" w:hAnsi="Times New Roman" w:cs="Times New Roman"/>
                <w:sz w:val="20"/>
              </w:rPr>
              <w:t>вартира (общая долевая</w:t>
            </w:r>
            <w:r w:rsidR="001142DB">
              <w:rPr>
                <w:rFonts w:ascii="Times New Roman" w:hAnsi="Times New Roman" w:cs="Times New Roman"/>
                <w:sz w:val="20"/>
              </w:rPr>
              <w:t xml:space="preserve"> собственность 1/3 доля в праве</w:t>
            </w:r>
            <w:r w:rsidR="00FF2AFE">
              <w:rPr>
                <w:rFonts w:ascii="Times New Roman" w:hAnsi="Times New Roman" w:cs="Times New Roman"/>
                <w:sz w:val="20"/>
              </w:rPr>
              <w:t>)</w:t>
            </w: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30D5" w:rsidRDefault="00F230D5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564E95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142DB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1142DB" w:rsidRDefault="001142DB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1A03C0" w:rsidRDefault="001A03C0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564E9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1190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1142DB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AFE" w:rsidRDefault="00FF2AFE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тур;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817701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217 965,86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564E9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892 155,58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2893" w:rsidRDefault="00A52893" w:rsidP="00A52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831" w:rsidRDefault="00766831"/>
    <w:sectPr w:rsidR="00766831" w:rsidSect="00A52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09C"/>
    <w:multiLevelType w:val="hybridMultilevel"/>
    <w:tmpl w:val="91C818F4"/>
    <w:lvl w:ilvl="0" w:tplc="82160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893"/>
    <w:rsid w:val="00055772"/>
    <w:rsid w:val="000946A7"/>
    <w:rsid w:val="000B53B3"/>
    <w:rsid w:val="000C1B9E"/>
    <w:rsid w:val="000F6DA7"/>
    <w:rsid w:val="001142DB"/>
    <w:rsid w:val="001528BE"/>
    <w:rsid w:val="001A03C0"/>
    <w:rsid w:val="001B4C49"/>
    <w:rsid w:val="002F5B6E"/>
    <w:rsid w:val="00301BA3"/>
    <w:rsid w:val="00346353"/>
    <w:rsid w:val="003A0600"/>
    <w:rsid w:val="003A74AD"/>
    <w:rsid w:val="004314C3"/>
    <w:rsid w:val="0046260A"/>
    <w:rsid w:val="004A11D9"/>
    <w:rsid w:val="004D40AF"/>
    <w:rsid w:val="004D685E"/>
    <w:rsid w:val="005050DC"/>
    <w:rsid w:val="00507485"/>
    <w:rsid w:val="00524871"/>
    <w:rsid w:val="005625E6"/>
    <w:rsid w:val="00564E95"/>
    <w:rsid w:val="0068317D"/>
    <w:rsid w:val="006B284E"/>
    <w:rsid w:val="006C3829"/>
    <w:rsid w:val="006F1E02"/>
    <w:rsid w:val="00715B4A"/>
    <w:rsid w:val="0072037E"/>
    <w:rsid w:val="00766831"/>
    <w:rsid w:val="00794CD7"/>
    <w:rsid w:val="007A4A11"/>
    <w:rsid w:val="007B310A"/>
    <w:rsid w:val="00813E3D"/>
    <w:rsid w:val="00840703"/>
    <w:rsid w:val="008601E4"/>
    <w:rsid w:val="00874A9C"/>
    <w:rsid w:val="0087525E"/>
    <w:rsid w:val="00980CC9"/>
    <w:rsid w:val="009A46DD"/>
    <w:rsid w:val="009C2551"/>
    <w:rsid w:val="009E1474"/>
    <w:rsid w:val="00A225A3"/>
    <w:rsid w:val="00A52893"/>
    <w:rsid w:val="00A70DE1"/>
    <w:rsid w:val="00A723D3"/>
    <w:rsid w:val="00A753AE"/>
    <w:rsid w:val="00AA1328"/>
    <w:rsid w:val="00AC1A66"/>
    <w:rsid w:val="00AE17BA"/>
    <w:rsid w:val="00AE7113"/>
    <w:rsid w:val="00AF50B5"/>
    <w:rsid w:val="00B0551A"/>
    <w:rsid w:val="00B12436"/>
    <w:rsid w:val="00B36814"/>
    <w:rsid w:val="00B65A82"/>
    <w:rsid w:val="00B82329"/>
    <w:rsid w:val="00BB53F0"/>
    <w:rsid w:val="00C44792"/>
    <w:rsid w:val="00C47F61"/>
    <w:rsid w:val="00C71864"/>
    <w:rsid w:val="00CB46DE"/>
    <w:rsid w:val="00CB5AC2"/>
    <w:rsid w:val="00CB75EE"/>
    <w:rsid w:val="00D94D0E"/>
    <w:rsid w:val="00D9756B"/>
    <w:rsid w:val="00DD1AD5"/>
    <w:rsid w:val="00DF0749"/>
    <w:rsid w:val="00DF0C51"/>
    <w:rsid w:val="00E2132E"/>
    <w:rsid w:val="00E51BAA"/>
    <w:rsid w:val="00F230D5"/>
    <w:rsid w:val="00FA62BD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AA4CE-4E8F-4B80-8D33-BD801146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2019-05-07T07:55:00Z</dcterms:created>
  <dcterms:modified xsi:type="dcterms:W3CDTF">2019-05-07T07:55:00Z</dcterms:modified>
</cp:coreProperties>
</file>