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2F" w:rsidRPr="004C367C" w:rsidRDefault="00AA62C9" w:rsidP="00AA62C9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4C367C">
        <w:rPr>
          <w:rFonts w:cs="Times New Roman"/>
          <w:b/>
          <w:sz w:val="28"/>
          <w:szCs w:val="28"/>
        </w:rPr>
        <w:t xml:space="preserve">СОВЕТ </w:t>
      </w:r>
      <w:r w:rsidR="004C367C">
        <w:rPr>
          <w:rFonts w:cs="Times New Roman"/>
          <w:b/>
          <w:sz w:val="28"/>
          <w:szCs w:val="28"/>
        </w:rPr>
        <w:t xml:space="preserve">МУНИЦИПАЛЬНОГО </w:t>
      </w:r>
      <w:r w:rsidR="004C367C" w:rsidRPr="004C367C">
        <w:rPr>
          <w:rFonts w:cs="Times New Roman"/>
          <w:b/>
          <w:sz w:val="28"/>
          <w:szCs w:val="28"/>
        </w:rPr>
        <w:t>ОБРАЗОВАНИЯ МЯКСИНСКОЕ</w:t>
      </w:r>
    </w:p>
    <w:p w:rsidR="00AA62C9" w:rsidRPr="004C367C" w:rsidRDefault="00AA62C9" w:rsidP="00AA62C9">
      <w:pPr>
        <w:pStyle w:val="1"/>
        <w:ind w:firstLine="0"/>
        <w:jc w:val="center"/>
        <w:rPr>
          <w:rFonts w:cs="Times New Roman"/>
          <w:sz w:val="28"/>
          <w:szCs w:val="28"/>
        </w:rPr>
      </w:pPr>
    </w:p>
    <w:p w:rsidR="00AA62C9" w:rsidRPr="004C367C" w:rsidRDefault="00AA62C9" w:rsidP="00AA62C9">
      <w:pPr>
        <w:pStyle w:val="1"/>
        <w:ind w:firstLine="0"/>
        <w:jc w:val="center"/>
        <w:rPr>
          <w:rFonts w:cs="Times New Roman"/>
          <w:b/>
          <w:sz w:val="28"/>
          <w:szCs w:val="28"/>
        </w:rPr>
      </w:pPr>
      <w:r w:rsidRPr="004C367C">
        <w:rPr>
          <w:rFonts w:cs="Times New Roman"/>
          <w:b/>
          <w:sz w:val="28"/>
          <w:szCs w:val="28"/>
        </w:rPr>
        <w:t>РЕШЕНИЕ</w:t>
      </w:r>
    </w:p>
    <w:p w:rsidR="00AA62C9" w:rsidRPr="00D30F06" w:rsidRDefault="00AA62C9" w:rsidP="00AA62C9">
      <w:pPr>
        <w:pStyle w:val="1"/>
        <w:ind w:firstLine="0"/>
        <w:jc w:val="center"/>
        <w:rPr>
          <w:rFonts w:cs="Times New Roman"/>
          <w:szCs w:val="26"/>
        </w:rPr>
      </w:pPr>
    </w:p>
    <w:p w:rsidR="00AA62C9" w:rsidRPr="004C367C" w:rsidRDefault="00AA62C9" w:rsidP="00AA62C9">
      <w:pPr>
        <w:pStyle w:val="1"/>
        <w:ind w:firstLine="0"/>
        <w:rPr>
          <w:rFonts w:cs="Times New Roman"/>
          <w:b/>
          <w:sz w:val="28"/>
          <w:szCs w:val="28"/>
        </w:rPr>
      </w:pPr>
      <w:r w:rsidRPr="004C367C">
        <w:rPr>
          <w:rFonts w:cs="Times New Roman"/>
          <w:b/>
          <w:sz w:val="28"/>
          <w:szCs w:val="28"/>
        </w:rPr>
        <w:t xml:space="preserve">от </w:t>
      </w:r>
      <w:r w:rsidR="00376DF0" w:rsidRPr="004C367C">
        <w:rPr>
          <w:rFonts w:cs="Times New Roman"/>
          <w:b/>
          <w:sz w:val="28"/>
          <w:szCs w:val="28"/>
        </w:rPr>
        <w:t>____________</w:t>
      </w:r>
      <w:r w:rsidRPr="004C367C">
        <w:rPr>
          <w:rFonts w:cs="Times New Roman"/>
          <w:b/>
          <w:sz w:val="28"/>
          <w:szCs w:val="28"/>
        </w:rPr>
        <w:t xml:space="preserve">№ </w:t>
      </w:r>
      <w:r w:rsidR="00D30F06" w:rsidRPr="004C367C">
        <w:rPr>
          <w:rFonts w:cs="Times New Roman"/>
          <w:b/>
          <w:sz w:val="28"/>
          <w:szCs w:val="28"/>
        </w:rPr>
        <w:t>____</w:t>
      </w:r>
    </w:p>
    <w:p w:rsidR="00AA62C9" w:rsidRPr="004C367C" w:rsidRDefault="004C367C" w:rsidP="00AA62C9">
      <w:pPr>
        <w:pStyle w:val="1"/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</w:t>
      </w:r>
      <w:r w:rsidRPr="004C367C">
        <w:rPr>
          <w:rFonts w:cs="Times New Roman"/>
          <w:b/>
          <w:sz w:val="28"/>
          <w:szCs w:val="28"/>
        </w:rPr>
        <w:t>с.Мякса</w:t>
      </w:r>
    </w:p>
    <w:p w:rsidR="004C367C" w:rsidRPr="004C367C" w:rsidRDefault="004C367C" w:rsidP="00AA62C9">
      <w:pPr>
        <w:pStyle w:val="1"/>
        <w:ind w:firstLine="0"/>
        <w:rPr>
          <w:rFonts w:cs="Times New Roman"/>
          <w:sz w:val="28"/>
          <w:szCs w:val="28"/>
        </w:rPr>
      </w:pPr>
    </w:p>
    <w:p w:rsidR="004C367C" w:rsidRDefault="00AA62C9" w:rsidP="004C36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C36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4C367C" w:rsidRDefault="00E82536" w:rsidP="004C36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C367C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Мяксинское </w:t>
      </w:r>
    </w:p>
    <w:p w:rsidR="00AA62C9" w:rsidRPr="004C367C" w:rsidRDefault="00AA62C9" w:rsidP="004C36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C36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367C">
        <w:rPr>
          <w:rFonts w:ascii="Times New Roman" w:hAnsi="Times New Roman" w:cs="Times New Roman"/>
          <w:b/>
          <w:sz w:val="28"/>
          <w:szCs w:val="28"/>
        </w:rPr>
        <w:t xml:space="preserve">10.07.2018 </w:t>
      </w:r>
      <w:r w:rsidRPr="004C36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367C">
        <w:rPr>
          <w:rFonts w:ascii="Times New Roman" w:hAnsi="Times New Roman" w:cs="Times New Roman"/>
          <w:b/>
          <w:sz w:val="28"/>
          <w:szCs w:val="28"/>
        </w:rPr>
        <w:t>45</w:t>
      </w:r>
      <w:r w:rsidRPr="004C367C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</w:t>
      </w:r>
      <w:r w:rsidR="004C36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Мяксинское </w:t>
      </w:r>
      <w:r w:rsidRPr="004C367C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C9" w:rsidRPr="00D30F06" w:rsidRDefault="00AA62C9" w:rsidP="00AA62C9">
      <w:pPr>
        <w:pStyle w:val="1"/>
        <w:ind w:firstLine="0"/>
        <w:rPr>
          <w:rFonts w:cs="Times New Roman"/>
          <w:szCs w:val="26"/>
        </w:rPr>
      </w:pPr>
    </w:p>
    <w:p w:rsidR="00AA62C9" w:rsidRDefault="00AA62C9" w:rsidP="004C367C">
      <w:pPr>
        <w:pStyle w:val="1"/>
        <w:rPr>
          <w:rFonts w:cs="Times New Roman"/>
          <w:sz w:val="28"/>
          <w:szCs w:val="28"/>
        </w:rPr>
      </w:pPr>
      <w:r w:rsidRPr="004C367C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30F06" w:rsidRPr="004C367C">
        <w:rPr>
          <w:rFonts w:cs="Times New Roman"/>
          <w:sz w:val="28"/>
          <w:szCs w:val="28"/>
        </w:rPr>
        <w:t>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4C367C">
        <w:rPr>
          <w:rFonts w:cs="Times New Roman"/>
          <w:sz w:val="28"/>
          <w:szCs w:val="28"/>
        </w:rPr>
        <w:t>, Уставом</w:t>
      </w:r>
      <w:r w:rsidR="004C367C">
        <w:rPr>
          <w:rFonts w:cs="Times New Roman"/>
          <w:sz w:val="28"/>
          <w:szCs w:val="28"/>
        </w:rPr>
        <w:t xml:space="preserve"> муниципального образования Мяксинское</w:t>
      </w:r>
      <w:r w:rsidRPr="004C367C">
        <w:rPr>
          <w:rFonts w:cs="Times New Roman"/>
          <w:sz w:val="28"/>
          <w:szCs w:val="28"/>
        </w:rPr>
        <w:t xml:space="preserve">, Совет </w:t>
      </w:r>
      <w:r w:rsidR="004C367C">
        <w:rPr>
          <w:rFonts w:cs="Times New Roman"/>
          <w:sz w:val="28"/>
          <w:szCs w:val="28"/>
        </w:rPr>
        <w:t>муниципального образования Мяксинское,</w:t>
      </w:r>
    </w:p>
    <w:p w:rsidR="004C367C" w:rsidRPr="004C367C" w:rsidRDefault="004C367C" w:rsidP="004C367C">
      <w:pPr>
        <w:pStyle w:val="1"/>
        <w:rPr>
          <w:rFonts w:cs="Times New Roman"/>
          <w:b/>
          <w:sz w:val="28"/>
          <w:szCs w:val="28"/>
        </w:rPr>
      </w:pPr>
    </w:p>
    <w:p w:rsidR="00AA62C9" w:rsidRPr="004C367C" w:rsidRDefault="00AA62C9" w:rsidP="00AA62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6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62C9" w:rsidRPr="004C367C" w:rsidRDefault="00AA62C9" w:rsidP="00AA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7F" w:rsidRPr="004C367C" w:rsidRDefault="00AA62C9" w:rsidP="008966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Внести в Правила благоустройства, утвержденные решением Совета</w:t>
      </w:r>
      <w:r w:rsidR="004C367C" w:rsidRPr="004C367C">
        <w:rPr>
          <w:rFonts w:cs="Times New Roman"/>
          <w:sz w:val="28"/>
          <w:szCs w:val="28"/>
        </w:rPr>
        <w:t xml:space="preserve"> </w:t>
      </w:r>
      <w:r w:rsidR="004C367C" w:rsidRPr="004C367C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  <w:r w:rsidRPr="004C367C">
        <w:rPr>
          <w:rFonts w:ascii="Times New Roman" w:hAnsi="Times New Roman" w:cs="Times New Roman"/>
          <w:sz w:val="28"/>
          <w:szCs w:val="28"/>
        </w:rPr>
        <w:t xml:space="preserve"> </w:t>
      </w:r>
      <w:r w:rsidR="004C367C">
        <w:rPr>
          <w:rFonts w:ascii="Times New Roman" w:hAnsi="Times New Roman" w:cs="Times New Roman"/>
          <w:sz w:val="28"/>
          <w:szCs w:val="28"/>
        </w:rPr>
        <w:t>от 10.07.2018 № 45</w:t>
      </w:r>
      <w:r w:rsidR="00E02D48" w:rsidRPr="004C367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4C367C">
        <w:rPr>
          <w:rFonts w:ascii="Times New Roman" w:hAnsi="Times New Roman" w:cs="Times New Roman"/>
          <w:sz w:val="28"/>
          <w:szCs w:val="28"/>
        </w:rPr>
        <w:t xml:space="preserve">, </w:t>
      </w:r>
      <w:r w:rsidR="00E02D48" w:rsidRPr="004C367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17FF" w:rsidRPr="004C367C" w:rsidRDefault="00BF17FF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4C367C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89667F" w:rsidRPr="004C367C">
        <w:rPr>
          <w:rFonts w:ascii="Times New Roman" w:hAnsi="Times New Roman" w:cs="Times New Roman"/>
          <w:sz w:val="28"/>
          <w:szCs w:val="28"/>
        </w:rPr>
        <w:t xml:space="preserve">13, </w:t>
      </w:r>
      <w:r w:rsidRPr="004C367C">
        <w:rPr>
          <w:rFonts w:ascii="Times New Roman" w:hAnsi="Times New Roman" w:cs="Times New Roman"/>
          <w:sz w:val="28"/>
          <w:szCs w:val="28"/>
        </w:rPr>
        <w:t>27 и 28 пункта 2.5 Правил исключить.</w:t>
      </w:r>
    </w:p>
    <w:p w:rsidR="00BF17FF" w:rsidRPr="004C367C" w:rsidRDefault="00BF17FF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1.2. Подпункт 29 пункта 2.5 Правил изложить в следующей редакции:</w:t>
      </w:r>
    </w:p>
    <w:p w:rsidR="00BF17FF" w:rsidRPr="004C367C" w:rsidRDefault="00BF17FF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«29) 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</w:t>
      </w:r>
      <w:r w:rsidR="004C367C">
        <w:rPr>
          <w:rFonts w:ascii="Times New Roman" w:hAnsi="Times New Roman" w:cs="Times New Roman"/>
          <w:sz w:val="28"/>
          <w:szCs w:val="28"/>
        </w:rPr>
        <w:t>енными Администрацией муниципального образвания Мяксинское</w:t>
      </w:r>
      <w:r w:rsidRPr="004C367C">
        <w:rPr>
          <w:rFonts w:ascii="Times New Roman" w:hAnsi="Times New Roman" w:cs="Times New Roman"/>
          <w:sz w:val="28"/>
          <w:szCs w:val="28"/>
        </w:rPr>
        <w:t>.».</w:t>
      </w:r>
    </w:p>
    <w:p w:rsidR="00BF17FF" w:rsidRPr="004C367C" w:rsidRDefault="00BF17FF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1.3. Пункты 2.8 и 2.10 Правил исключить.</w:t>
      </w:r>
    </w:p>
    <w:p w:rsidR="0089667F" w:rsidRPr="004C367C" w:rsidRDefault="0089667F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1.4. Раздел 4.5 Правил исключить.</w:t>
      </w:r>
      <w:bookmarkStart w:id="0" w:name="_GoBack"/>
      <w:bookmarkEnd w:id="0"/>
    </w:p>
    <w:p w:rsidR="00171E05" w:rsidRPr="004C367C" w:rsidRDefault="00BF17FF" w:rsidP="00BF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1.</w:t>
      </w:r>
      <w:r w:rsidR="0089667F" w:rsidRPr="004C367C">
        <w:rPr>
          <w:rFonts w:ascii="Times New Roman" w:hAnsi="Times New Roman" w:cs="Times New Roman"/>
          <w:sz w:val="28"/>
          <w:szCs w:val="28"/>
        </w:rPr>
        <w:t>5</w:t>
      </w:r>
      <w:r w:rsidRPr="004C367C">
        <w:rPr>
          <w:rFonts w:ascii="Times New Roman" w:hAnsi="Times New Roman" w:cs="Times New Roman"/>
          <w:sz w:val="28"/>
          <w:szCs w:val="28"/>
        </w:rPr>
        <w:t xml:space="preserve">. </w:t>
      </w:r>
      <w:r w:rsidR="00D30F06" w:rsidRPr="004C367C">
        <w:rPr>
          <w:rFonts w:ascii="Times New Roman" w:hAnsi="Times New Roman" w:cs="Times New Roman"/>
          <w:sz w:val="28"/>
          <w:szCs w:val="28"/>
        </w:rPr>
        <w:t>Пункт 4.6 Правил дополнить подпунктом 4.6.3.1. и 4.6.3.2, следующего содержания:</w:t>
      </w:r>
    </w:p>
    <w:p w:rsidR="00D30F06" w:rsidRPr="004C367C" w:rsidRDefault="00D30F06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 xml:space="preserve">«4.6.3.1. </w:t>
      </w:r>
      <w:r w:rsidRPr="004C367C">
        <w:rPr>
          <w:rFonts w:ascii="Times New Roman" w:hAnsi="Times New Roman" w:cs="Times New Roman"/>
          <w:color w:val="000000" w:themeColor="text1"/>
          <w:sz w:val="28"/>
          <w:szCs w:val="28"/>
        </w:rPr>
        <w:t>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D30F06" w:rsidRPr="004C367C" w:rsidRDefault="00D30F06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4.6.3.2. Рекомендуется размещать вывески между первым и вторым этажами, выровненные по средней линии букв размером (без учета выносных </w:t>
      </w:r>
      <w:r w:rsidRPr="004C36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элементов букв) высотой не более 60 см. На памятниках архитектуры рекомендуется размещать вывески со сдержанной 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  <w:r w:rsidRPr="004C367C">
        <w:rPr>
          <w:rFonts w:ascii="Times New Roman" w:hAnsi="Times New Roman" w:cs="Times New Roman"/>
          <w:sz w:val="28"/>
          <w:szCs w:val="28"/>
        </w:rPr>
        <w:t>».</w:t>
      </w:r>
    </w:p>
    <w:p w:rsidR="008E1865" w:rsidRPr="004C367C" w:rsidRDefault="008E1865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1.5. Дополни</w:t>
      </w:r>
      <w:r w:rsidR="00DD2F85" w:rsidRPr="004C367C">
        <w:rPr>
          <w:rFonts w:ascii="Times New Roman" w:hAnsi="Times New Roman" w:cs="Times New Roman"/>
          <w:sz w:val="28"/>
          <w:szCs w:val="28"/>
        </w:rPr>
        <w:t>ть</w:t>
      </w:r>
      <w:r w:rsidRPr="004C367C">
        <w:rPr>
          <w:rFonts w:ascii="Times New Roman" w:hAnsi="Times New Roman" w:cs="Times New Roman"/>
          <w:sz w:val="28"/>
          <w:szCs w:val="28"/>
        </w:rPr>
        <w:t xml:space="preserve"> подпункт 4.6.17.7 пунктом 8 следующего содержания:</w:t>
      </w:r>
    </w:p>
    <w:p w:rsidR="008E1865" w:rsidRPr="004C367C" w:rsidRDefault="008E1865" w:rsidP="00BF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67C">
        <w:rPr>
          <w:rFonts w:ascii="Times New Roman" w:hAnsi="Times New Roman" w:cs="Times New Roman"/>
          <w:sz w:val="28"/>
          <w:szCs w:val="28"/>
        </w:rPr>
        <w:t>«8) проведение культуртехнической мелиорации на земельных участках сельскохозяйстве</w:t>
      </w:r>
      <w:r w:rsidR="00DD2F85" w:rsidRPr="004C367C">
        <w:rPr>
          <w:rFonts w:ascii="Times New Roman" w:hAnsi="Times New Roman" w:cs="Times New Roman"/>
          <w:sz w:val="28"/>
          <w:szCs w:val="28"/>
        </w:rPr>
        <w:t>нного назначения.</w:t>
      </w:r>
      <w:r w:rsidRPr="004C367C">
        <w:rPr>
          <w:rFonts w:ascii="Times New Roman" w:hAnsi="Times New Roman" w:cs="Times New Roman"/>
          <w:sz w:val="28"/>
          <w:szCs w:val="28"/>
        </w:rPr>
        <w:t>»</w:t>
      </w:r>
      <w:r w:rsidR="00DD2F85" w:rsidRPr="004C367C">
        <w:rPr>
          <w:rFonts w:ascii="Times New Roman" w:hAnsi="Times New Roman" w:cs="Times New Roman"/>
          <w:sz w:val="28"/>
          <w:szCs w:val="28"/>
        </w:rPr>
        <w:t>.</w:t>
      </w:r>
    </w:p>
    <w:p w:rsidR="00AA62C9" w:rsidRPr="004C367C" w:rsidRDefault="00AA62C9" w:rsidP="00BF17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7C">
        <w:rPr>
          <w:rStyle w:val="10"/>
          <w:rFonts w:cs="Times New Roman"/>
          <w:sz w:val="28"/>
          <w:szCs w:val="28"/>
        </w:rPr>
        <w:t>На</w:t>
      </w:r>
      <w:r w:rsidR="00FC205D" w:rsidRPr="004C367C">
        <w:rPr>
          <w:rStyle w:val="10"/>
          <w:rFonts w:cs="Times New Roman"/>
          <w:sz w:val="28"/>
          <w:szCs w:val="28"/>
        </w:rPr>
        <w:t>с</w:t>
      </w:r>
      <w:r w:rsidR="004C367C">
        <w:rPr>
          <w:rStyle w:val="10"/>
          <w:rFonts w:cs="Times New Roman"/>
          <w:sz w:val="28"/>
          <w:szCs w:val="28"/>
        </w:rPr>
        <w:t>тоящее решение опубликовать в информационном бюллетене «Мяксинский вестник</w:t>
      </w:r>
      <w:r w:rsidRPr="004C367C">
        <w:rPr>
          <w:rStyle w:val="10"/>
          <w:rFonts w:cs="Times New Roman"/>
          <w:sz w:val="28"/>
          <w:szCs w:val="28"/>
        </w:rPr>
        <w:t xml:space="preserve">» и разместить на официальном сайте </w:t>
      </w:r>
      <w:r w:rsidR="004C367C">
        <w:rPr>
          <w:rStyle w:val="10"/>
          <w:rFonts w:cs="Times New Roman"/>
          <w:sz w:val="28"/>
          <w:szCs w:val="28"/>
        </w:rPr>
        <w:t xml:space="preserve">Череповецкого муниципального района </w:t>
      </w:r>
      <w:r w:rsidRPr="004C367C">
        <w:rPr>
          <w:rStyle w:val="10"/>
          <w:rFonts w:cs="Times New Roman"/>
          <w:sz w:val="28"/>
          <w:szCs w:val="28"/>
        </w:rPr>
        <w:t>в информационно-телекоммуникационной сети «Интернет».</w:t>
      </w:r>
    </w:p>
    <w:p w:rsidR="00924F78" w:rsidRPr="004C367C" w:rsidRDefault="00924F78" w:rsidP="00D30F06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CF1" w:rsidRPr="004C367C" w:rsidRDefault="00661CF1" w:rsidP="00252BD4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CF1" w:rsidRPr="004C367C" w:rsidRDefault="00661CF1" w:rsidP="00252BD4">
      <w:pPr>
        <w:pStyle w:val="ConsPlusNormal"/>
        <w:tabs>
          <w:tab w:val="left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CF1" w:rsidRPr="004C367C" w:rsidRDefault="00661CF1" w:rsidP="00252BD4">
      <w:pPr>
        <w:pStyle w:val="ConsPlusNormal"/>
        <w:tabs>
          <w:tab w:val="left" w:pos="709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AA62C9" w:rsidRPr="004C367C" w:rsidRDefault="00AA62C9" w:rsidP="00D30F06">
      <w:pPr>
        <w:pStyle w:val="ConsPlusNormal"/>
        <w:tabs>
          <w:tab w:val="left" w:pos="709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C367C">
        <w:rPr>
          <w:rFonts w:ascii="Times New Roman" w:hAnsi="Times New Roman"/>
          <w:sz w:val="28"/>
          <w:szCs w:val="28"/>
        </w:rPr>
        <w:t xml:space="preserve">Глава </w:t>
      </w:r>
      <w:r w:rsidR="004C367C">
        <w:rPr>
          <w:rFonts w:ascii="Times New Roman" w:hAnsi="Times New Roman"/>
          <w:sz w:val="28"/>
          <w:szCs w:val="28"/>
        </w:rPr>
        <w:t>муниципального образования                               Л.Г.Киселева</w:t>
      </w:r>
    </w:p>
    <w:sectPr w:rsidR="00AA62C9" w:rsidRPr="004C367C" w:rsidSect="001624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84" w:rsidRDefault="00932684" w:rsidP="00FC205D">
      <w:pPr>
        <w:spacing w:after="0" w:line="240" w:lineRule="auto"/>
      </w:pPr>
      <w:r>
        <w:separator/>
      </w:r>
    </w:p>
  </w:endnote>
  <w:endnote w:type="continuationSeparator" w:id="1">
    <w:p w:rsidR="00932684" w:rsidRDefault="00932684" w:rsidP="00FC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84" w:rsidRDefault="00932684" w:rsidP="00FC205D">
      <w:pPr>
        <w:spacing w:after="0" w:line="240" w:lineRule="auto"/>
      </w:pPr>
      <w:r>
        <w:separator/>
      </w:r>
    </w:p>
  </w:footnote>
  <w:footnote w:type="continuationSeparator" w:id="1">
    <w:p w:rsidR="00932684" w:rsidRDefault="00932684" w:rsidP="00FC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7C" w:rsidRDefault="004C367C" w:rsidP="004C367C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A70"/>
    <w:multiLevelType w:val="multilevel"/>
    <w:tmpl w:val="BDC4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6C7EC8"/>
    <w:multiLevelType w:val="hybridMultilevel"/>
    <w:tmpl w:val="360E0638"/>
    <w:lvl w:ilvl="0" w:tplc="B6B01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C3EF2"/>
    <w:multiLevelType w:val="hybridMultilevel"/>
    <w:tmpl w:val="D71A9F9A"/>
    <w:lvl w:ilvl="0" w:tplc="C91836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95D15"/>
    <w:multiLevelType w:val="hybridMultilevel"/>
    <w:tmpl w:val="2AA42328"/>
    <w:lvl w:ilvl="0" w:tplc="A3044C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F7514"/>
    <w:multiLevelType w:val="multilevel"/>
    <w:tmpl w:val="F2A09272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2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5">
    <w:nsid w:val="3E724C97"/>
    <w:multiLevelType w:val="multilevel"/>
    <w:tmpl w:val="FE909DF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99928CE"/>
    <w:multiLevelType w:val="multilevel"/>
    <w:tmpl w:val="08DC1E7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627A2061"/>
    <w:multiLevelType w:val="multilevel"/>
    <w:tmpl w:val="B0261952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EC76BB"/>
    <w:multiLevelType w:val="multilevel"/>
    <w:tmpl w:val="8BD8818A"/>
    <w:lvl w:ilvl="0">
      <w:start w:val="4"/>
      <w:numFmt w:val="decimal"/>
      <w:lvlText w:val="%1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2">
      <w:start w:val="14"/>
      <w:numFmt w:val="decimal"/>
      <w:lvlText w:val="%1.%2.%3."/>
      <w:lvlJc w:val="left"/>
      <w:pPr>
        <w:ind w:left="870" w:hanging="870"/>
      </w:pPr>
      <w:rPr>
        <w:rFonts w:ascii="Calibri" w:hAnsi="Calibri" w:hint="default"/>
        <w:color w:val="auto"/>
        <w:sz w:val="22"/>
      </w:rPr>
    </w:lvl>
    <w:lvl w:ilvl="3">
      <w:start w:val="20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">
    <w:nsid w:val="678D68C3"/>
    <w:multiLevelType w:val="multilevel"/>
    <w:tmpl w:val="556441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77C2317D"/>
    <w:multiLevelType w:val="hybridMultilevel"/>
    <w:tmpl w:val="990C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65A6C"/>
    <w:multiLevelType w:val="multilevel"/>
    <w:tmpl w:val="BDC4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0F3"/>
    <w:rsid w:val="0000089B"/>
    <w:rsid w:val="00033476"/>
    <w:rsid w:val="000375BE"/>
    <w:rsid w:val="000B094F"/>
    <w:rsid w:val="000D1729"/>
    <w:rsid w:val="000D6777"/>
    <w:rsid w:val="000E4CFB"/>
    <w:rsid w:val="00113BE0"/>
    <w:rsid w:val="00114CF3"/>
    <w:rsid w:val="0012256D"/>
    <w:rsid w:val="00144CDE"/>
    <w:rsid w:val="00150C67"/>
    <w:rsid w:val="001624B6"/>
    <w:rsid w:val="00171E05"/>
    <w:rsid w:val="00172012"/>
    <w:rsid w:val="001C1F13"/>
    <w:rsid w:val="001E7F6A"/>
    <w:rsid w:val="00217602"/>
    <w:rsid w:val="00225335"/>
    <w:rsid w:val="00225EDC"/>
    <w:rsid w:val="00252BD4"/>
    <w:rsid w:val="00263EAC"/>
    <w:rsid w:val="002871ED"/>
    <w:rsid w:val="00292C1A"/>
    <w:rsid w:val="002A6EC4"/>
    <w:rsid w:val="002B1BE1"/>
    <w:rsid w:val="0030250C"/>
    <w:rsid w:val="00306504"/>
    <w:rsid w:val="00361C99"/>
    <w:rsid w:val="00364959"/>
    <w:rsid w:val="00376DF0"/>
    <w:rsid w:val="00390086"/>
    <w:rsid w:val="003A212D"/>
    <w:rsid w:val="003D2A3E"/>
    <w:rsid w:val="00400970"/>
    <w:rsid w:val="00417AF2"/>
    <w:rsid w:val="004271C5"/>
    <w:rsid w:val="004371C6"/>
    <w:rsid w:val="004459CF"/>
    <w:rsid w:val="00454074"/>
    <w:rsid w:val="0045704E"/>
    <w:rsid w:val="00473B4E"/>
    <w:rsid w:val="00485043"/>
    <w:rsid w:val="00486439"/>
    <w:rsid w:val="004B1E04"/>
    <w:rsid w:val="004C367C"/>
    <w:rsid w:val="004D6093"/>
    <w:rsid w:val="004F19AB"/>
    <w:rsid w:val="004F30F3"/>
    <w:rsid w:val="004F44B3"/>
    <w:rsid w:val="004F4B2F"/>
    <w:rsid w:val="004F7C12"/>
    <w:rsid w:val="0052308F"/>
    <w:rsid w:val="0053664D"/>
    <w:rsid w:val="005506A1"/>
    <w:rsid w:val="00550A4F"/>
    <w:rsid w:val="00554F39"/>
    <w:rsid w:val="0057464F"/>
    <w:rsid w:val="005C57C0"/>
    <w:rsid w:val="005D172A"/>
    <w:rsid w:val="005F4C0A"/>
    <w:rsid w:val="005F4DA2"/>
    <w:rsid w:val="00613342"/>
    <w:rsid w:val="0064580D"/>
    <w:rsid w:val="00650208"/>
    <w:rsid w:val="00652230"/>
    <w:rsid w:val="006604B6"/>
    <w:rsid w:val="00661CF1"/>
    <w:rsid w:val="006B1E95"/>
    <w:rsid w:val="006B3129"/>
    <w:rsid w:val="006D1925"/>
    <w:rsid w:val="006E578C"/>
    <w:rsid w:val="007772E8"/>
    <w:rsid w:val="00777E34"/>
    <w:rsid w:val="00787381"/>
    <w:rsid w:val="007A49D1"/>
    <w:rsid w:val="007E4957"/>
    <w:rsid w:val="007F05F2"/>
    <w:rsid w:val="008217F1"/>
    <w:rsid w:val="008218BA"/>
    <w:rsid w:val="00833AC5"/>
    <w:rsid w:val="00894D28"/>
    <w:rsid w:val="0089667F"/>
    <w:rsid w:val="008A2DC3"/>
    <w:rsid w:val="008B7631"/>
    <w:rsid w:val="008E1865"/>
    <w:rsid w:val="008F1ED7"/>
    <w:rsid w:val="00924F78"/>
    <w:rsid w:val="009272E1"/>
    <w:rsid w:val="009277D1"/>
    <w:rsid w:val="00932684"/>
    <w:rsid w:val="009420A5"/>
    <w:rsid w:val="00975A8C"/>
    <w:rsid w:val="009A072D"/>
    <w:rsid w:val="009E4F00"/>
    <w:rsid w:val="00A41E2E"/>
    <w:rsid w:val="00A431B5"/>
    <w:rsid w:val="00A606C2"/>
    <w:rsid w:val="00AA15D9"/>
    <w:rsid w:val="00AA62C9"/>
    <w:rsid w:val="00AD27AC"/>
    <w:rsid w:val="00AD76E8"/>
    <w:rsid w:val="00B1153A"/>
    <w:rsid w:val="00B279D9"/>
    <w:rsid w:val="00B31014"/>
    <w:rsid w:val="00B31A03"/>
    <w:rsid w:val="00B67624"/>
    <w:rsid w:val="00B83807"/>
    <w:rsid w:val="00BF0002"/>
    <w:rsid w:val="00BF124E"/>
    <w:rsid w:val="00BF17FF"/>
    <w:rsid w:val="00C46535"/>
    <w:rsid w:val="00C55D75"/>
    <w:rsid w:val="00C61070"/>
    <w:rsid w:val="00C71F6F"/>
    <w:rsid w:val="00CA06C3"/>
    <w:rsid w:val="00CA1AEF"/>
    <w:rsid w:val="00CA554C"/>
    <w:rsid w:val="00CD6746"/>
    <w:rsid w:val="00CE6A5B"/>
    <w:rsid w:val="00D247B6"/>
    <w:rsid w:val="00D30F06"/>
    <w:rsid w:val="00D45E9F"/>
    <w:rsid w:val="00D5281B"/>
    <w:rsid w:val="00D66868"/>
    <w:rsid w:val="00DA5C63"/>
    <w:rsid w:val="00DD2F85"/>
    <w:rsid w:val="00DE289C"/>
    <w:rsid w:val="00E02D48"/>
    <w:rsid w:val="00E054B7"/>
    <w:rsid w:val="00E3513C"/>
    <w:rsid w:val="00E63EE8"/>
    <w:rsid w:val="00E82536"/>
    <w:rsid w:val="00E952F0"/>
    <w:rsid w:val="00EF12E6"/>
    <w:rsid w:val="00EF5854"/>
    <w:rsid w:val="00F1601E"/>
    <w:rsid w:val="00F45FCD"/>
    <w:rsid w:val="00F771FF"/>
    <w:rsid w:val="00F9449E"/>
    <w:rsid w:val="00FC205D"/>
    <w:rsid w:val="00FD73FB"/>
    <w:rsid w:val="00FE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A62C9"/>
    <w:pPr>
      <w:ind w:left="720"/>
      <w:contextualSpacing/>
    </w:pPr>
  </w:style>
  <w:style w:type="paragraph" w:customStyle="1" w:styleId="ConsPlusNormal">
    <w:name w:val="ConsPlusNormal"/>
    <w:link w:val="ConsPlusNormal0"/>
    <w:rsid w:val="00AA6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62C9"/>
    <w:rPr>
      <w:rFonts w:ascii="Arial" w:eastAsia="Calibri" w:hAnsi="Arial" w:cs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B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3513C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431B5"/>
    <w:pPr>
      <w:ind w:left="720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0250C"/>
    <w:pPr>
      <w:spacing w:after="0" w:line="240" w:lineRule="auto"/>
    </w:pPr>
  </w:style>
  <w:style w:type="paragraph" w:customStyle="1" w:styleId="3">
    <w:name w:val="Абзац списка3"/>
    <w:basedOn w:val="a"/>
    <w:rsid w:val="00E952F0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5D172A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30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00">
    <w:name w:val="A0"/>
    <w:rsid w:val="00225335"/>
    <w:rPr>
      <w:color w:val="000000"/>
      <w:sz w:val="32"/>
    </w:rPr>
  </w:style>
  <w:style w:type="paragraph" w:styleId="a7">
    <w:name w:val="header"/>
    <w:basedOn w:val="a"/>
    <w:link w:val="a8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05D"/>
  </w:style>
  <w:style w:type="paragraph" w:styleId="a9">
    <w:name w:val="footer"/>
    <w:basedOn w:val="a"/>
    <w:link w:val="aa"/>
    <w:uiPriority w:val="99"/>
    <w:unhideWhenUsed/>
    <w:rsid w:val="00FC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</cp:lastModifiedBy>
  <cp:revision>4</cp:revision>
  <cp:lastPrinted>2019-12-18T05:48:00Z</cp:lastPrinted>
  <dcterms:created xsi:type="dcterms:W3CDTF">2020-12-16T10:21:00Z</dcterms:created>
  <dcterms:modified xsi:type="dcterms:W3CDTF">2021-01-25T11:12:00Z</dcterms:modified>
</cp:coreProperties>
</file>